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jc w:val="both"/>
        <w:rPr>
          <w:rFonts w:ascii="Cambria" w:cs="Cambria" w:hAnsi="Cambria" w:eastAsia="Cambria"/>
          <w:b w:val="1"/>
          <w:bCs w:val="1"/>
          <w:caps w:val="1"/>
          <w:outline w:val="0"/>
          <w:color w:val="000000"/>
          <w:u w:color="000000"/>
          <w14:textFill>
            <w14:solidFill>
              <w14:srgbClr w14:val="000000"/>
            </w14:solidFill>
          </w14:textFill>
        </w:rPr>
      </w:pPr>
      <w:bookmarkStart w:name="_Hlk53525508" w:id="0"/>
      <w:r>
        <w:rPr>
          <w:rFonts w:ascii="Cambria" w:hAnsi="Cambria"/>
          <w:b w:val="1"/>
          <w:bCs w:val="1"/>
          <w:caps w:val="1"/>
          <w:outline w:val="0"/>
          <w:color w:val="000000"/>
          <w:u w:color="000000"/>
          <w:rtl w:val="0"/>
          <w14:textFill>
            <w14:solidFill>
              <w14:srgbClr w14:val="000000"/>
            </w14:solidFill>
          </w14:textFill>
        </w:rPr>
        <w:t>Lenka Elbe: Uranova</w:t>
      </w:r>
      <w:bookmarkEnd w:id="0"/>
      <w:r>
        <w:rPr>
          <w:rFonts w:ascii="Cambria" w:cs="Cambria" w:hAnsi="Cambria" w:eastAsia="Cambria"/>
          <w:b w:val="1"/>
          <w:bCs w:val="1"/>
          <w:caps w:val="1"/>
          <w:outline w:val="0"/>
          <w:color w:val="000000"/>
          <w:u w:color="000000"/>
          <w:rtl w:val="0"/>
          <w14:textFill>
            <w14:solidFill>
              <w14:srgbClr w14:val="000000"/>
            </w14:solidFill>
          </w14:textFill>
        </w:rPr>
        <w:tab/>
        <w:tab/>
        <w:tab/>
        <w:tab/>
        <w:tab/>
        <w:tab/>
        <w:tab/>
        <w:t xml:space="preserve">           </w:t>
      </w:r>
      <w:r>
        <w:rPr>
          <w:rFonts w:ascii="Cambria" w:hAnsi="Cambria"/>
          <w:b w:val="1"/>
          <w:bCs w:val="1"/>
          <w:outline w:val="0"/>
          <w:color w:val="000000"/>
          <w:u w:color="000000"/>
          <w:rtl w:val="0"/>
          <w14:textFill>
            <w14:solidFill>
              <w14:srgbClr w14:val="000000"/>
            </w14:solidFill>
          </w14:textFill>
        </w:rPr>
        <w:t>Argo, 2020</w:t>
      </w:r>
    </w:p>
    <w:p>
      <w:pPr>
        <w:pStyle w:val="Normal.0"/>
        <w:jc w:val="both"/>
        <w:rPr>
          <w:rFonts w:ascii="Cambria" w:cs="Cambria" w:hAnsi="Cambria" w:eastAsia="Cambria"/>
        </w:rPr>
      </w:pPr>
    </w:p>
    <w:p>
      <w:pPr>
        <w:pStyle w:val="Normal.0"/>
        <w:jc w:val="both"/>
        <w:rPr>
          <w:rFonts w:ascii="Cambria" w:cs="Cambria" w:hAnsi="Cambria" w:eastAsia="Cambria"/>
          <w:b w:val="1"/>
          <w:bCs w:val="1"/>
        </w:rPr>
      </w:pPr>
      <w:r>
        <w:rPr>
          <w:rFonts w:ascii="Cambria" w:hAnsi="Cambria"/>
          <w:b w:val="1"/>
          <w:bCs w:val="1"/>
          <w:rtl w:val="0"/>
        </w:rPr>
        <w:t>Synopse</w:t>
      </w:r>
    </w:p>
    <w:p>
      <w:pPr>
        <w:pStyle w:val="Normal.0"/>
        <w:jc w:val="both"/>
        <w:rPr>
          <w:rFonts w:ascii="Cambria" w:cs="Cambria" w:hAnsi="Cambria" w:eastAsia="Cambria"/>
        </w:rPr>
      </w:pPr>
      <w:r>
        <w:rPr>
          <w:rFonts w:ascii="Cambria" w:hAnsi="Cambria"/>
          <w:rtl w:val="0"/>
        </w:rPr>
        <w:t>Hrdinou p</w:t>
      </w:r>
      <w:r>
        <w:rPr>
          <w:rFonts w:ascii="Cambria" w:hAnsi="Cambria" w:hint="default"/>
          <w:rtl w:val="0"/>
        </w:rPr>
        <w:t>ří</w:t>
      </w:r>
      <w:r>
        <w:rPr>
          <w:rFonts w:ascii="Cambria" w:hAnsi="Cambria"/>
          <w:rtl w:val="0"/>
        </w:rPr>
        <w:t>b</w:t>
      </w:r>
      <w:r>
        <w:rPr>
          <w:rFonts w:ascii="Cambria" w:hAnsi="Cambria" w:hint="default"/>
          <w:rtl w:val="0"/>
        </w:rPr>
        <w:t>ě</w:t>
      </w:r>
      <w:r>
        <w:rPr>
          <w:rFonts w:ascii="Cambria" w:hAnsi="Cambria"/>
          <w:rtl w:val="0"/>
        </w:rPr>
        <w:t>hu je pades</w:t>
      </w:r>
      <w:r>
        <w:rPr>
          <w:rFonts w:ascii="Cambria" w:hAnsi="Cambria" w:hint="default"/>
          <w:rtl w:val="0"/>
        </w:rPr>
        <w:t>á</w:t>
      </w:r>
      <w:r>
        <w:rPr>
          <w:rFonts w:ascii="Cambria" w:hAnsi="Cambria"/>
          <w:rtl w:val="0"/>
        </w:rPr>
        <w:t>tn</w:t>
      </w:r>
      <w:r>
        <w:rPr>
          <w:rFonts w:ascii="Cambria" w:hAnsi="Cambria" w:hint="default"/>
          <w:rtl w:val="0"/>
        </w:rPr>
        <w:t>í</w:t>
      </w:r>
      <w:r>
        <w:rPr>
          <w:rFonts w:ascii="Cambria" w:hAnsi="Cambria"/>
          <w:rtl w:val="0"/>
          <w:lang w:val="de-DE"/>
        </w:rPr>
        <w:t>k, Angli</w:t>
      </w:r>
      <w:r>
        <w:rPr>
          <w:rFonts w:ascii="Cambria" w:hAnsi="Cambria" w:hint="default"/>
          <w:rtl w:val="0"/>
        </w:rPr>
        <w:t>č</w:t>
      </w:r>
      <w:r>
        <w:rPr>
          <w:rFonts w:ascii="Cambria" w:hAnsi="Cambria"/>
          <w:rtl w:val="0"/>
        </w:rPr>
        <w:t>an Henry Robotham, jeho</w:t>
      </w:r>
      <w:r>
        <w:rPr>
          <w:rFonts w:ascii="Cambria" w:hAnsi="Cambria" w:hint="default"/>
          <w:rtl w:val="0"/>
        </w:rPr>
        <w:t xml:space="preserve">ž </w:t>
      </w:r>
      <w:r>
        <w:rPr>
          <w:rFonts w:ascii="Cambria" w:hAnsi="Cambria"/>
          <w:rtl w:val="0"/>
        </w:rPr>
        <w:t>p</w:t>
      </w:r>
      <w:r>
        <w:rPr>
          <w:rFonts w:ascii="Cambria" w:hAnsi="Cambria" w:hint="default"/>
          <w:rtl w:val="0"/>
        </w:rPr>
        <w:t>ří</w:t>
      </w:r>
      <w:r>
        <w:rPr>
          <w:rFonts w:ascii="Cambria" w:hAnsi="Cambria"/>
          <w:rtl w:val="0"/>
        </w:rPr>
        <w:t>telkyn</w:t>
      </w:r>
      <w:r>
        <w:rPr>
          <w:rFonts w:ascii="Cambria" w:hAnsi="Cambria" w:hint="default"/>
          <w:rtl w:val="0"/>
        </w:rPr>
        <w:t xml:space="preserve">ě </w:t>
      </w:r>
      <w:r>
        <w:rPr>
          <w:rFonts w:ascii="Cambria" w:hAnsi="Cambria"/>
          <w:rtl w:val="0"/>
        </w:rPr>
        <w:t>Angela se b</w:t>
      </w:r>
      <w:r>
        <w:rPr>
          <w:rFonts w:ascii="Cambria" w:hAnsi="Cambria" w:hint="default"/>
          <w:rtl w:val="0"/>
        </w:rPr>
        <w:t>ě</w:t>
      </w:r>
      <w:r>
        <w:rPr>
          <w:rFonts w:ascii="Cambria" w:hAnsi="Cambria"/>
          <w:rtl w:val="0"/>
        </w:rPr>
        <w:t>hem p</w:t>
      </w:r>
      <w:r>
        <w:rPr>
          <w:rFonts w:ascii="Cambria" w:hAnsi="Cambria" w:hint="default"/>
          <w:rtl w:val="0"/>
        </w:rPr>
        <w:t>á</w:t>
      </w:r>
      <w:r>
        <w:rPr>
          <w:rFonts w:ascii="Cambria" w:hAnsi="Cambria"/>
          <w:rtl w:val="0"/>
        </w:rPr>
        <w:t>tr</w:t>
      </w:r>
      <w:r>
        <w:rPr>
          <w:rFonts w:ascii="Cambria" w:hAnsi="Cambria" w:hint="default"/>
          <w:rtl w:val="0"/>
        </w:rPr>
        <w:t>á</w:t>
      </w:r>
      <w:r>
        <w:rPr>
          <w:rFonts w:ascii="Cambria" w:hAnsi="Cambria"/>
          <w:rtl w:val="0"/>
        </w:rPr>
        <w:t>n</w:t>
      </w:r>
      <w:r>
        <w:rPr>
          <w:rFonts w:ascii="Cambria" w:hAnsi="Cambria" w:hint="default"/>
          <w:rtl w:val="0"/>
        </w:rPr>
        <w:t xml:space="preserve">í </w:t>
      </w:r>
      <w:r>
        <w:rPr>
          <w:rFonts w:ascii="Cambria" w:hAnsi="Cambria"/>
          <w:rtl w:val="0"/>
          <w:lang w:val="it-IT"/>
        </w:rPr>
        <w:t xml:space="preserve">po </w:t>
      </w:r>
      <w:r>
        <w:rPr>
          <w:rFonts w:ascii="Cambria" w:hAnsi="Cambria" w:hint="default"/>
          <w:rtl w:val="0"/>
        </w:rPr>
        <w:t>č</w:t>
      </w:r>
      <w:r>
        <w:rPr>
          <w:rFonts w:ascii="Cambria" w:hAnsi="Cambria"/>
          <w:rtl w:val="0"/>
        </w:rPr>
        <w:t>esk</w:t>
      </w:r>
      <w:r>
        <w:rPr>
          <w:rFonts w:ascii="Cambria" w:hAnsi="Cambria" w:hint="default"/>
          <w:rtl w:val="0"/>
        </w:rPr>
        <w:t>ý</w:t>
      </w:r>
      <w:r>
        <w:rPr>
          <w:rFonts w:ascii="Cambria" w:hAnsi="Cambria"/>
          <w:rtl w:val="0"/>
        </w:rPr>
        <w:t>ch p</w:t>
      </w:r>
      <w:r>
        <w:rPr>
          <w:rFonts w:ascii="Cambria" w:hAnsi="Cambria" w:hint="default"/>
          <w:rtl w:val="0"/>
        </w:rPr>
        <w:t>ř</w:t>
      </w:r>
      <w:r>
        <w:rPr>
          <w:rFonts w:ascii="Cambria" w:hAnsi="Cambria"/>
          <w:rtl w:val="0"/>
        </w:rPr>
        <w:t>edc</w:t>
      </w:r>
      <w:r>
        <w:rPr>
          <w:rFonts w:ascii="Cambria" w:hAnsi="Cambria" w:hint="default"/>
          <w:rtl w:val="0"/>
        </w:rPr>
        <w:t>í</w:t>
      </w:r>
      <w:r>
        <w:rPr>
          <w:rFonts w:ascii="Cambria" w:hAnsi="Cambria"/>
          <w:rtl w:val="0"/>
        </w:rPr>
        <w:t>ch v srpnu 1968 propadla v J</w:t>
      </w:r>
      <w:r>
        <w:rPr>
          <w:rFonts w:ascii="Cambria" w:hAnsi="Cambria" w:hint="default"/>
          <w:rtl w:val="0"/>
        </w:rPr>
        <w:t>á</w:t>
      </w:r>
      <w:r>
        <w:rPr>
          <w:rFonts w:ascii="Cambria" w:hAnsi="Cambria"/>
          <w:rtl w:val="0"/>
        </w:rPr>
        <w:t>chymov</w:t>
      </w:r>
      <w:r>
        <w:rPr>
          <w:rFonts w:ascii="Cambria" w:hAnsi="Cambria" w:hint="default"/>
          <w:rtl w:val="0"/>
        </w:rPr>
        <w:t xml:space="preserve">ě </w:t>
      </w:r>
      <w:r>
        <w:rPr>
          <w:rFonts w:ascii="Cambria" w:hAnsi="Cambria"/>
          <w:rtl w:val="0"/>
        </w:rPr>
        <w:t>do zem</w:t>
      </w:r>
      <w:r>
        <w:rPr>
          <w:rFonts w:ascii="Cambria" w:hAnsi="Cambria" w:hint="default"/>
          <w:rtl w:val="0"/>
        </w:rPr>
        <w:t xml:space="preserve">ě </w:t>
      </w:r>
      <w:r>
        <w:rPr>
          <w:rFonts w:ascii="Cambria" w:hAnsi="Cambria"/>
          <w:rtl w:val="0"/>
        </w:rPr>
        <w:t>a beze stopy zmizela. T</w:t>
      </w:r>
      <w:r>
        <w:rPr>
          <w:rFonts w:ascii="Cambria" w:hAnsi="Cambria" w:hint="default"/>
          <w:rtl w:val="0"/>
        </w:rPr>
        <w:t>ř</w:t>
      </w:r>
      <w:r>
        <w:rPr>
          <w:rFonts w:ascii="Cambria" w:hAnsi="Cambria"/>
          <w:rtl w:val="0"/>
        </w:rPr>
        <w:t>icet let pot</w:t>
      </w:r>
      <w:r>
        <w:rPr>
          <w:rFonts w:ascii="Cambria" w:hAnsi="Cambria" w:hint="default"/>
          <w:rtl w:val="0"/>
          <w:lang w:val="fr-FR"/>
        </w:rPr>
        <w:t xml:space="preserve">é </w:t>
      </w:r>
      <w:r>
        <w:rPr>
          <w:rFonts w:ascii="Cambria" w:hAnsi="Cambria"/>
          <w:rtl w:val="0"/>
          <w:lang w:val="pt-PT"/>
        </w:rPr>
        <w:t>se do m</w:t>
      </w:r>
      <w:r>
        <w:rPr>
          <w:rFonts w:ascii="Cambria" w:hAnsi="Cambria" w:hint="default"/>
          <w:rtl w:val="0"/>
        </w:rPr>
        <w:t>ě</w:t>
      </w:r>
      <w:r>
        <w:rPr>
          <w:rFonts w:ascii="Cambria" w:hAnsi="Cambria"/>
          <w:rtl w:val="0"/>
        </w:rPr>
        <w:t>sta uranu, st</w:t>
      </w:r>
      <w:r>
        <w:rPr>
          <w:rFonts w:ascii="Cambria" w:hAnsi="Cambria" w:hint="default"/>
          <w:rtl w:val="0"/>
        </w:rPr>
        <w:t>ří</w:t>
      </w:r>
      <w:r>
        <w:rPr>
          <w:rFonts w:ascii="Cambria" w:hAnsi="Cambria"/>
          <w:rtl w:val="0"/>
        </w:rPr>
        <w:t>bra i hr</w:t>
      </w:r>
      <w:r>
        <w:rPr>
          <w:rFonts w:ascii="Cambria" w:hAnsi="Cambria" w:hint="default"/>
          <w:rtl w:val="0"/>
        </w:rPr>
        <w:t>ů</w:t>
      </w:r>
      <w:r>
        <w:rPr>
          <w:rFonts w:ascii="Cambria" w:hAnsi="Cambria"/>
          <w:rtl w:val="0"/>
        </w:rPr>
        <w:t>zn</w:t>
      </w:r>
      <w:r>
        <w:rPr>
          <w:rFonts w:ascii="Cambria" w:hAnsi="Cambria" w:hint="default"/>
          <w:rtl w:val="0"/>
        </w:rPr>
        <w:t>ý</w:t>
      </w:r>
      <w:r>
        <w:rPr>
          <w:rFonts w:ascii="Cambria" w:hAnsi="Cambria"/>
          <w:rtl w:val="0"/>
        </w:rPr>
        <w:t>ch politick</w:t>
      </w:r>
      <w:r>
        <w:rPr>
          <w:rFonts w:ascii="Cambria" w:hAnsi="Cambria" w:hint="default"/>
          <w:rtl w:val="0"/>
        </w:rPr>
        <w:t>ý</w:t>
      </w:r>
      <w:r>
        <w:rPr>
          <w:rFonts w:ascii="Cambria" w:hAnsi="Cambria"/>
          <w:rtl w:val="0"/>
        </w:rPr>
        <w:t>ch zlo</w:t>
      </w:r>
      <w:r>
        <w:rPr>
          <w:rFonts w:ascii="Cambria" w:hAnsi="Cambria" w:hint="default"/>
          <w:rtl w:val="0"/>
        </w:rPr>
        <w:t>č</w:t>
      </w:r>
      <w:r>
        <w:rPr>
          <w:rFonts w:ascii="Cambria" w:hAnsi="Cambria"/>
          <w:rtl w:val="0"/>
        </w:rPr>
        <w:t>in</w:t>
      </w:r>
      <w:r>
        <w:rPr>
          <w:rFonts w:ascii="Cambria" w:hAnsi="Cambria" w:hint="default"/>
          <w:rtl w:val="0"/>
        </w:rPr>
        <w:t xml:space="preserve">ů </w:t>
      </w:r>
      <w:r>
        <w:rPr>
          <w:rFonts w:ascii="Cambria" w:hAnsi="Cambria"/>
          <w:rtl w:val="0"/>
        </w:rPr>
        <w:t>Henry na doporu</w:t>
      </w:r>
      <w:r>
        <w:rPr>
          <w:rFonts w:ascii="Cambria" w:hAnsi="Cambria" w:hint="default"/>
          <w:rtl w:val="0"/>
        </w:rPr>
        <w:t>č</w:t>
      </w:r>
      <w:r>
        <w:rPr>
          <w:rFonts w:ascii="Cambria" w:hAnsi="Cambria"/>
          <w:rtl w:val="0"/>
        </w:rPr>
        <w:t>en</w:t>
      </w:r>
      <w:r>
        <w:rPr>
          <w:rFonts w:ascii="Cambria" w:hAnsi="Cambria" w:hint="default"/>
          <w:rtl w:val="0"/>
        </w:rPr>
        <w:t xml:space="preserve">í </w:t>
      </w:r>
      <w:r>
        <w:rPr>
          <w:rFonts w:ascii="Cambria" w:hAnsi="Cambria"/>
          <w:rtl w:val="0"/>
          <w:lang w:val="fr-FR"/>
        </w:rPr>
        <w:t>terapeuta vrac</w:t>
      </w:r>
      <w:r>
        <w:rPr>
          <w:rFonts w:ascii="Cambria" w:hAnsi="Cambria" w:hint="default"/>
          <w:rtl w:val="0"/>
        </w:rPr>
        <w:t>í</w:t>
      </w:r>
      <w:r>
        <w:rPr>
          <w:rFonts w:ascii="Cambria" w:hAnsi="Cambria"/>
          <w:rtl w:val="0"/>
        </w:rPr>
        <w:t xml:space="preserve">. </w:t>
      </w:r>
      <w:r>
        <w:rPr>
          <w:rFonts w:ascii="Cambria" w:hAnsi="Cambria" w:hint="default"/>
          <w:rtl w:val="0"/>
        </w:rPr>
        <w:t>Č</w:t>
      </w:r>
      <w:r>
        <w:rPr>
          <w:rFonts w:ascii="Cambria" w:hAnsi="Cambria"/>
          <w:rtl w:val="0"/>
        </w:rPr>
        <w:t>in</w:t>
      </w:r>
      <w:r>
        <w:rPr>
          <w:rFonts w:ascii="Cambria" w:hAnsi="Cambria" w:hint="default"/>
          <w:rtl w:val="0"/>
        </w:rPr>
        <w:t xml:space="preserve">í </w:t>
      </w:r>
      <w:r>
        <w:rPr>
          <w:rFonts w:ascii="Cambria" w:hAnsi="Cambria"/>
          <w:rtl w:val="0"/>
        </w:rPr>
        <w:t>tak, aby jednou prov</w:t>
      </w:r>
      <w:r>
        <w:rPr>
          <w:rFonts w:ascii="Cambria" w:hAnsi="Cambria" w:hint="default"/>
          <w:rtl w:val="0"/>
        </w:rPr>
        <w:t>ž</w:t>
      </w:r>
      <w:r>
        <w:rPr>
          <w:rFonts w:ascii="Cambria" w:hAnsi="Cambria"/>
          <w:rtl w:val="0"/>
        </w:rPr>
        <w:t>dy skoncoval s traumatem, kter</w:t>
      </w:r>
      <w:r>
        <w:rPr>
          <w:rFonts w:ascii="Cambria" w:hAnsi="Cambria" w:hint="default"/>
          <w:rtl w:val="0"/>
          <w:lang w:val="fr-FR"/>
        </w:rPr>
        <w:t xml:space="preserve">é </w:t>
      </w:r>
      <w:r>
        <w:rPr>
          <w:rFonts w:ascii="Cambria" w:hAnsi="Cambria"/>
          <w:rtl w:val="0"/>
        </w:rPr>
        <w:t>t</w:t>
      </w:r>
      <w:r>
        <w:rPr>
          <w:rFonts w:ascii="Cambria" w:hAnsi="Cambria" w:hint="default"/>
          <w:rtl w:val="0"/>
        </w:rPr>
        <w:t>ř</w:t>
      </w:r>
      <w:r>
        <w:rPr>
          <w:rFonts w:ascii="Cambria" w:hAnsi="Cambria"/>
          <w:rtl w:val="0"/>
        </w:rPr>
        <w:t>i dek</w:t>
      </w:r>
      <w:r>
        <w:rPr>
          <w:rFonts w:ascii="Cambria" w:hAnsi="Cambria" w:hint="default"/>
          <w:rtl w:val="0"/>
        </w:rPr>
        <w:t>á</w:t>
      </w:r>
      <w:r>
        <w:rPr>
          <w:rFonts w:ascii="Cambria" w:hAnsi="Cambria"/>
          <w:rtl w:val="0"/>
          <w:lang w:val="en-US"/>
        </w:rPr>
        <w:t>dy t</w:t>
      </w:r>
      <w:r>
        <w:rPr>
          <w:rFonts w:ascii="Cambria" w:hAnsi="Cambria" w:hint="default"/>
          <w:rtl w:val="0"/>
        </w:rPr>
        <w:t xml:space="preserve">íží </w:t>
      </w:r>
      <w:r>
        <w:rPr>
          <w:rFonts w:ascii="Cambria" w:hAnsi="Cambria"/>
          <w:rtl w:val="0"/>
        </w:rPr>
        <w:t>jeho du</w:t>
      </w:r>
      <w:r>
        <w:rPr>
          <w:rFonts w:ascii="Cambria" w:hAnsi="Cambria" w:hint="default"/>
          <w:rtl w:val="0"/>
        </w:rPr>
        <w:t>š</w:t>
      </w:r>
      <w:r>
        <w:rPr>
          <w:rFonts w:ascii="Cambria" w:hAnsi="Cambria"/>
          <w:rtl w:val="0"/>
        </w:rPr>
        <w:t>i. Na cest</w:t>
      </w:r>
      <w:r>
        <w:rPr>
          <w:rFonts w:ascii="Cambria" w:hAnsi="Cambria" w:hint="default"/>
          <w:rtl w:val="0"/>
        </w:rPr>
        <w:t xml:space="preserve">ě </w:t>
      </w:r>
      <w:r>
        <w:rPr>
          <w:rFonts w:ascii="Cambria" w:hAnsi="Cambria"/>
          <w:rtl w:val="0"/>
        </w:rPr>
        <w:t>do porevolu</w:t>
      </w:r>
      <w:r>
        <w:rPr>
          <w:rFonts w:ascii="Cambria" w:hAnsi="Cambria" w:hint="default"/>
          <w:rtl w:val="0"/>
        </w:rPr>
        <w:t>č</w:t>
      </w:r>
      <w:r>
        <w:rPr>
          <w:rFonts w:ascii="Cambria" w:hAnsi="Cambria"/>
          <w:rtl w:val="0"/>
        </w:rPr>
        <w:t>n</w:t>
      </w:r>
      <w:r>
        <w:rPr>
          <w:rFonts w:ascii="Cambria" w:hAnsi="Cambria" w:hint="default"/>
          <w:rtl w:val="0"/>
        </w:rPr>
        <w:t>í Č</w:t>
      </w:r>
      <w:r>
        <w:rPr>
          <w:rFonts w:ascii="Cambria" w:hAnsi="Cambria"/>
          <w:rtl w:val="0"/>
        </w:rPr>
        <w:t>esk</w:t>
      </w:r>
      <w:r>
        <w:rPr>
          <w:rFonts w:ascii="Cambria" w:hAnsi="Cambria" w:hint="default"/>
          <w:rtl w:val="0"/>
          <w:lang w:val="fr-FR"/>
        </w:rPr>
        <w:t xml:space="preserve">é </w:t>
      </w:r>
      <w:r>
        <w:rPr>
          <w:rFonts w:ascii="Cambria" w:hAnsi="Cambria"/>
          <w:rtl w:val="0"/>
        </w:rPr>
        <w:t>republiky jej doprov</w:t>
      </w:r>
      <w:r>
        <w:rPr>
          <w:rFonts w:ascii="Cambria" w:hAnsi="Cambria" w:hint="default"/>
          <w:rtl w:val="0"/>
        </w:rPr>
        <w:t>á</w:t>
      </w:r>
      <w:r>
        <w:rPr>
          <w:rFonts w:ascii="Cambria" w:hAnsi="Cambria"/>
          <w:rtl w:val="0"/>
        </w:rPr>
        <w:t>z</w:t>
      </w:r>
      <w:r>
        <w:rPr>
          <w:rFonts w:ascii="Cambria" w:hAnsi="Cambria" w:hint="default"/>
          <w:rtl w:val="0"/>
        </w:rPr>
        <w:t xml:space="preserve">í </w:t>
      </w:r>
      <w:r>
        <w:rPr>
          <w:rFonts w:ascii="Cambria" w:hAnsi="Cambria"/>
          <w:rtl w:val="0"/>
        </w:rPr>
        <w:t>neurotick</w:t>
      </w:r>
      <w:r>
        <w:rPr>
          <w:rFonts w:ascii="Cambria" w:hAnsi="Cambria" w:hint="default"/>
          <w:rtl w:val="0"/>
        </w:rPr>
        <w:t xml:space="preserve">á </w:t>
      </w:r>
      <w:r>
        <w:rPr>
          <w:rFonts w:ascii="Cambria" w:hAnsi="Cambria"/>
          <w:rtl w:val="0"/>
        </w:rPr>
        <w:t>partnerka Suzanne. Spole</w:t>
      </w:r>
      <w:r>
        <w:rPr>
          <w:rFonts w:ascii="Cambria" w:hAnsi="Cambria" w:hint="default"/>
          <w:rtl w:val="0"/>
        </w:rPr>
        <w:t>č</w:t>
      </w:r>
      <w:r>
        <w:rPr>
          <w:rFonts w:ascii="Cambria" w:hAnsi="Cambria"/>
          <w:rtl w:val="0"/>
        </w:rPr>
        <w:t>n</w:t>
      </w:r>
      <w:r>
        <w:rPr>
          <w:rFonts w:ascii="Cambria" w:hAnsi="Cambria" w:hint="default"/>
          <w:rtl w:val="0"/>
        </w:rPr>
        <w:t xml:space="preserve">ě </w:t>
      </w:r>
      <w:r>
        <w:rPr>
          <w:rFonts w:ascii="Cambria" w:hAnsi="Cambria"/>
          <w:rtl w:val="0"/>
        </w:rPr>
        <w:t>se po n</w:t>
      </w:r>
      <w:r>
        <w:rPr>
          <w:rFonts w:ascii="Cambria" w:hAnsi="Cambria" w:hint="default"/>
          <w:rtl w:val="0"/>
        </w:rPr>
        <w:t>ě</w:t>
      </w:r>
      <w:r>
        <w:rPr>
          <w:rFonts w:ascii="Cambria" w:hAnsi="Cambria"/>
          <w:rtl w:val="0"/>
        </w:rPr>
        <w:t>kolika humorn</w:t>
      </w:r>
      <w:r>
        <w:rPr>
          <w:rFonts w:ascii="Cambria" w:hAnsi="Cambria" w:hint="default"/>
          <w:rtl w:val="0"/>
        </w:rPr>
        <w:t>ý</w:t>
      </w:r>
      <w:r>
        <w:rPr>
          <w:rFonts w:ascii="Cambria" w:hAnsi="Cambria"/>
          <w:rtl w:val="0"/>
        </w:rPr>
        <w:t>ch p</w:t>
      </w:r>
      <w:r>
        <w:rPr>
          <w:rFonts w:ascii="Cambria" w:hAnsi="Cambria" w:hint="default"/>
          <w:rtl w:val="0"/>
        </w:rPr>
        <w:t>ří</w:t>
      </w:r>
      <w:r>
        <w:rPr>
          <w:rFonts w:ascii="Cambria" w:hAnsi="Cambria"/>
          <w:rtl w:val="0"/>
        </w:rPr>
        <w:t>jezdov</w:t>
      </w:r>
      <w:r>
        <w:rPr>
          <w:rFonts w:ascii="Cambria" w:hAnsi="Cambria" w:hint="default"/>
          <w:rtl w:val="0"/>
        </w:rPr>
        <w:t>ý</w:t>
      </w:r>
      <w:r>
        <w:rPr>
          <w:rFonts w:ascii="Cambria" w:hAnsi="Cambria"/>
          <w:rtl w:val="0"/>
        </w:rPr>
        <w:t>ch pat</w:t>
      </w:r>
      <w:r>
        <w:rPr>
          <w:rFonts w:ascii="Cambria" w:hAnsi="Cambria" w:hint="default"/>
          <w:rtl w:val="0"/>
        </w:rPr>
        <w:t>á</w:t>
      </w:r>
      <w:r>
        <w:rPr>
          <w:rFonts w:ascii="Cambria" w:hAnsi="Cambria"/>
          <w:rtl w:val="0"/>
        </w:rPr>
        <w:t>li</w:t>
      </w:r>
      <w:r>
        <w:rPr>
          <w:rFonts w:ascii="Cambria" w:hAnsi="Cambria" w:hint="default"/>
          <w:rtl w:val="0"/>
        </w:rPr>
        <w:t>í</w:t>
      </w:r>
      <w:r>
        <w:rPr>
          <w:rFonts w:ascii="Cambria" w:hAnsi="Cambria"/>
          <w:rtl w:val="0"/>
        </w:rPr>
        <w:t>ch ocitaj</w:t>
      </w:r>
      <w:r>
        <w:rPr>
          <w:rFonts w:ascii="Cambria" w:hAnsi="Cambria" w:hint="default"/>
          <w:rtl w:val="0"/>
        </w:rPr>
        <w:t xml:space="preserve">í </w:t>
      </w:r>
      <w:r>
        <w:rPr>
          <w:rFonts w:ascii="Cambria" w:hAnsi="Cambria"/>
          <w:rtl w:val="0"/>
        </w:rPr>
        <w:t>v hotelu pojmenovan</w:t>
      </w:r>
      <w:r>
        <w:rPr>
          <w:rFonts w:ascii="Cambria" w:hAnsi="Cambria" w:hint="default"/>
          <w:rtl w:val="0"/>
          <w:lang w:val="fr-FR"/>
        </w:rPr>
        <w:t>é</w:t>
      </w:r>
      <w:r>
        <w:rPr>
          <w:rFonts w:ascii="Cambria" w:hAnsi="Cambria"/>
          <w:rtl w:val="0"/>
        </w:rPr>
        <w:t>m po slavn</w:t>
      </w:r>
      <w:r>
        <w:rPr>
          <w:rFonts w:ascii="Cambria" w:hAnsi="Cambria" w:hint="default"/>
          <w:rtl w:val="0"/>
          <w:lang w:val="fr-FR"/>
        </w:rPr>
        <w:t xml:space="preserve">é </w:t>
      </w:r>
      <w:r>
        <w:rPr>
          <w:rFonts w:ascii="Cambria" w:hAnsi="Cambria"/>
          <w:rtl w:val="0"/>
        </w:rPr>
        <w:t>objevitelce radia a polonia Marie Curie-Sklodowsk</w:t>
      </w:r>
      <w:r>
        <w:rPr>
          <w:rFonts w:ascii="Cambria" w:hAnsi="Cambria" w:hint="default"/>
          <w:rtl w:val="0"/>
          <w:lang w:val="fr-FR"/>
        </w:rPr>
        <w:t>é</w:t>
      </w:r>
      <w:r>
        <w:rPr>
          <w:rFonts w:ascii="Cambria" w:hAnsi="Cambria"/>
          <w:rtl w:val="0"/>
        </w:rPr>
        <w:t>, kde pracuje charismatick</w:t>
      </w:r>
      <w:r>
        <w:rPr>
          <w:rFonts w:ascii="Cambria" w:hAnsi="Cambria" w:hint="default"/>
          <w:rtl w:val="0"/>
        </w:rPr>
        <w:t xml:space="preserve">á </w:t>
      </w:r>
      <w:r>
        <w:rPr>
          <w:rFonts w:ascii="Cambria" w:hAnsi="Cambria"/>
          <w:rtl w:val="0"/>
        </w:rPr>
        <w:t>a podivn</w:t>
      </w:r>
      <w:r>
        <w:rPr>
          <w:rFonts w:ascii="Cambria" w:hAnsi="Cambria" w:hint="default"/>
          <w:rtl w:val="0"/>
        </w:rPr>
        <w:t xml:space="preserve">á </w:t>
      </w:r>
      <w:r>
        <w:rPr>
          <w:rFonts w:ascii="Cambria" w:hAnsi="Cambria"/>
          <w:rtl w:val="0"/>
        </w:rPr>
        <w:t>doktorka Estely Hansov</w:t>
      </w:r>
      <w:r>
        <w:rPr>
          <w:rFonts w:ascii="Cambria" w:hAnsi="Cambria" w:hint="default"/>
          <w:rtl w:val="0"/>
          <w:lang w:val="fr-FR"/>
        </w:rPr>
        <w:t>é</w:t>
      </w:r>
      <w:r>
        <w:rPr>
          <w:rFonts w:ascii="Cambria" w:hAnsi="Cambria"/>
          <w:rtl w:val="0"/>
          <w:lang w:val="pt-PT"/>
        </w:rPr>
        <w:t>. A pr</w:t>
      </w:r>
      <w:r>
        <w:rPr>
          <w:rFonts w:ascii="Cambria" w:hAnsi="Cambria" w:hint="default"/>
          <w:rtl w:val="0"/>
        </w:rPr>
        <w:t>á</w:t>
      </w:r>
      <w:r>
        <w:rPr>
          <w:rFonts w:ascii="Cambria" w:hAnsi="Cambria"/>
          <w:rtl w:val="0"/>
        </w:rPr>
        <w:t>v</w:t>
      </w:r>
      <w:r>
        <w:rPr>
          <w:rFonts w:ascii="Cambria" w:hAnsi="Cambria" w:hint="default"/>
          <w:rtl w:val="0"/>
        </w:rPr>
        <w:t xml:space="preserve">ě </w:t>
      </w:r>
      <w:r>
        <w:rPr>
          <w:rFonts w:ascii="Cambria" w:hAnsi="Cambria"/>
          <w:rtl w:val="0"/>
        </w:rPr>
        <w:t>n</w:t>
      </w:r>
      <w:r>
        <w:rPr>
          <w:rFonts w:ascii="Cambria" w:hAnsi="Cambria" w:hint="default"/>
          <w:rtl w:val="0"/>
        </w:rPr>
        <w:t>ě</w:t>
      </w:r>
      <w:r>
        <w:rPr>
          <w:rFonts w:ascii="Cambria" w:hAnsi="Cambria"/>
          <w:rtl w:val="0"/>
        </w:rPr>
        <w:t>kde tam za</w:t>
      </w:r>
      <w:r>
        <w:rPr>
          <w:rFonts w:ascii="Cambria" w:hAnsi="Cambria" w:hint="default"/>
          <w:rtl w:val="0"/>
        </w:rPr>
        <w:t>čí</w:t>
      </w:r>
      <w:r>
        <w:rPr>
          <w:rFonts w:ascii="Cambria" w:hAnsi="Cambria"/>
          <w:rtl w:val="0"/>
        </w:rPr>
        <w:t>n</w:t>
      </w:r>
      <w:r>
        <w:rPr>
          <w:rFonts w:ascii="Cambria" w:hAnsi="Cambria" w:hint="default"/>
          <w:rtl w:val="0"/>
        </w:rPr>
        <w:t xml:space="preserve">á </w:t>
      </w:r>
      <w:r>
        <w:rPr>
          <w:rFonts w:ascii="Cambria" w:hAnsi="Cambria"/>
          <w:rtl w:val="0"/>
        </w:rPr>
        <w:t>zmi</w:t>
      </w:r>
      <w:r>
        <w:rPr>
          <w:rFonts w:ascii="Cambria" w:hAnsi="Cambria" w:hint="default"/>
          <w:rtl w:val="0"/>
        </w:rPr>
        <w:t>ň</w:t>
      </w:r>
      <w:r>
        <w:rPr>
          <w:rFonts w:ascii="Cambria" w:hAnsi="Cambria"/>
          <w:rtl w:val="0"/>
        </w:rPr>
        <w:t>ovan</w:t>
      </w:r>
      <w:r>
        <w:rPr>
          <w:rFonts w:ascii="Cambria" w:hAnsi="Cambria" w:hint="default"/>
          <w:rtl w:val="0"/>
        </w:rPr>
        <w:t xml:space="preserve">ý </w:t>
      </w:r>
      <w:r>
        <w:rPr>
          <w:rFonts w:ascii="Cambria" w:hAnsi="Cambria"/>
          <w:rtl w:val="0"/>
        </w:rPr>
        <w:t>experiment s prvky fantasy, absurdna i hororu.</w:t>
      </w:r>
      <w:r>
        <w:rPr>
          <w:rFonts w:ascii="Cambria" w:hAnsi="Cambria" w:hint="default"/>
          <w:rtl w:val="0"/>
        </w:rPr>
        <w:t> </w:t>
      </w:r>
      <w:r>
        <w:rPr>
          <w:rFonts w:ascii="Cambria" w:hAnsi="Cambria"/>
          <w:rtl w:val="0"/>
        </w:rPr>
        <w:t>L</w:t>
      </w:r>
      <w:r>
        <w:rPr>
          <w:rFonts w:ascii="Cambria" w:hAnsi="Cambria" w:hint="default"/>
          <w:rtl w:val="0"/>
        </w:rPr>
        <w:t>á</w:t>
      </w:r>
      <w:r>
        <w:rPr>
          <w:rFonts w:ascii="Cambria" w:hAnsi="Cambria"/>
          <w:rtl w:val="0"/>
        </w:rPr>
        <w:t>kala by v</w:t>
      </w:r>
      <w:r>
        <w:rPr>
          <w:rFonts w:ascii="Cambria" w:hAnsi="Cambria" w:hint="default"/>
          <w:rtl w:val="0"/>
        </w:rPr>
        <w:t>á</w:t>
      </w:r>
      <w:r>
        <w:rPr>
          <w:rFonts w:ascii="Cambria" w:hAnsi="Cambria"/>
          <w:rtl w:val="0"/>
        </w:rPr>
        <w:t>s nesmrtelnost?</w:t>
      </w:r>
    </w:p>
    <w:p>
      <w:pPr>
        <w:pStyle w:val="Normal.0"/>
        <w:jc w:val="both"/>
        <w:rPr>
          <w:rFonts w:ascii="Cambria" w:cs="Cambria" w:hAnsi="Cambria" w:eastAsia="Cambria"/>
        </w:rPr>
      </w:pPr>
    </w:p>
    <w:p>
      <w:pPr>
        <w:pStyle w:val="Normal.0"/>
        <w:jc w:val="both"/>
        <w:rPr>
          <w:rFonts w:ascii="Cambria" w:cs="Cambria" w:hAnsi="Cambria" w:eastAsia="Cambria"/>
          <w:b w:val="1"/>
          <w:bCs w:val="1"/>
        </w:rPr>
      </w:pPr>
      <w:r>
        <w:rPr>
          <w:rFonts w:ascii="Cambria" w:hAnsi="Cambria"/>
          <w:b w:val="1"/>
          <w:bCs w:val="1"/>
          <w:rtl w:val="0"/>
        </w:rPr>
        <w:t>Bio</w:t>
      </w:r>
    </w:p>
    <w:p>
      <w:pPr>
        <w:pStyle w:val="Normal.0"/>
        <w:jc w:val="both"/>
        <w:rPr>
          <w:rFonts w:ascii="Cambria" w:cs="Cambria" w:hAnsi="Cambria" w:eastAsia="Cambria"/>
        </w:rPr>
      </w:pPr>
      <w:r>
        <w:rPr>
          <w:rFonts w:ascii="Cambria" w:hAnsi="Cambria"/>
          <w:b w:val="1"/>
          <w:bCs w:val="1"/>
          <w:rtl w:val="0"/>
        </w:rPr>
        <w:t>Lenka Elbe</w:t>
      </w:r>
      <w:r>
        <w:rPr>
          <w:rFonts w:ascii="Cambria" w:hAnsi="Cambria"/>
          <w:rtl w:val="0"/>
        </w:rPr>
        <w:t xml:space="preserve"> (1979) se narodila v Lounech. Vystudovala </w:t>
      </w:r>
      <w:r>
        <w:rPr>
          <w:rFonts w:ascii="Cambria" w:hAnsi="Cambria" w:hint="default"/>
          <w:rtl w:val="0"/>
        </w:rPr>
        <w:t>ž</w:t>
      </w:r>
      <w:r>
        <w:rPr>
          <w:rFonts w:ascii="Cambria" w:hAnsi="Cambria"/>
          <w:rtl w:val="0"/>
        </w:rPr>
        <w:t>urnalistiku a masovou komunikaci na Fakult</w:t>
      </w:r>
      <w:r>
        <w:rPr>
          <w:rFonts w:ascii="Cambria" w:hAnsi="Cambria" w:hint="default"/>
          <w:rtl w:val="0"/>
        </w:rPr>
        <w:t xml:space="preserve">ě </w:t>
      </w:r>
      <w:r>
        <w:rPr>
          <w:rFonts w:ascii="Cambria" w:hAnsi="Cambria"/>
          <w:rtl w:val="0"/>
          <w:lang w:val="fr-FR"/>
        </w:rPr>
        <w:t>soci</w:t>
      </w:r>
      <w:r>
        <w:rPr>
          <w:rFonts w:ascii="Cambria" w:hAnsi="Cambria" w:hint="default"/>
          <w:rtl w:val="0"/>
        </w:rPr>
        <w:t>á</w:t>
      </w:r>
      <w:r>
        <w:rPr>
          <w:rFonts w:ascii="Cambria" w:hAnsi="Cambria"/>
          <w:rtl w:val="0"/>
        </w:rPr>
        <w:t>ln</w:t>
      </w:r>
      <w:r>
        <w:rPr>
          <w:rFonts w:ascii="Cambria" w:hAnsi="Cambria" w:hint="default"/>
          <w:rtl w:val="0"/>
        </w:rPr>
        <w:t>í</w:t>
      </w:r>
      <w:r>
        <w:rPr>
          <w:rFonts w:ascii="Cambria" w:hAnsi="Cambria"/>
          <w:rtl w:val="0"/>
        </w:rPr>
        <w:t>ch v</w:t>
      </w:r>
      <w:r>
        <w:rPr>
          <w:rFonts w:ascii="Cambria" w:hAnsi="Cambria" w:hint="default"/>
          <w:rtl w:val="0"/>
        </w:rPr>
        <w:t>ě</w:t>
      </w:r>
      <w:r>
        <w:rPr>
          <w:rFonts w:ascii="Cambria" w:hAnsi="Cambria"/>
          <w:rtl w:val="0"/>
        </w:rPr>
        <w:t>d Univerzity Karlovy. Po kr</w:t>
      </w:r>
      <w:r>
        <w:rPr>
          <w:rFonts w:ascii="Cambria" w:hAnsi="Cambria" w:hint="default"/>
          <w:rtl w:val="0"/>
        </w:rPr>
        <w:t>á</w:t>
      </w:r>
      <w:r>
        <w:rPr>
          <w:rFonts w:ascii="Cambria" w:hAnsi="Cambria"/>
          <w:rtl w:val="0"/>
        </w:rPr>
        <w:t>tk</w:t>
      </w:r>
      <w:r>
        <w:rPr>
          <w:rFonts w:ascii="Cambria" w:hAnsi="Cambria" w:hint="default"/>
          <w:rtl w:val="0"/>
          <w:lang w:val="fr-FR"/>
        </w:rPr>
        <w:t xml:space="preserve">é </w:t>
      </w:r>
      <w:r>
        <w:rPr>
          <w:rFonts w:ascii="Cambria" w:hAnsi="Cambria"/>
          <w:rtl w:val="0"/>
        </w:rPr>
        <w:t>novin</w:t>
      </w:r>
      <w:r>
        <w:rPr>
          <w:rFonts w:ascii="Cambria" w:hAnsi="Cambria" w:hint="default"/>
          <w:rtl w:val="0"/>
        </w:rPr>
        <w:t>ář</w:t>
      </w:r>
      <w:r>
        <w:rPr>
          <w:rFonts w:ascii="Cambria" w:hAnsi="Cambria"/>
          <w:rtl w:val="0"/>
        </w:rPr>
        <w:t>sk</w:t>
      </w:r>
      <w:r>
        <w:rPr>
          <w:rFonts w:ascii="Cambria" w:hAnsi="Cambria" w:hint="default"/>
          <w:rtl w:val="0"/>
          <w:lang w:val="fr-FR"/>
        </w:rPr>
        <w:t xml:space="preserve">é </w:t>
      </w:r>
      <w:r>
        <w:rPr>
          <w:rFonts w:ascii="Cambria" w:hAnsi="Cambria"/>
          <w:rtl w:val="0"/>
        </w:rPr>
        <w:t>praxi se za</w:t>
      </w:r>
      <w:r>
        <w:rPr>
          <w:rFonts w:ascii="Cambria" w:hAnsi="Cambria" w:hint="default"/>
          <w:rtl w:val="0"/>
        </w:rPr>
        <w:t>č</w:t>
      </w:r>
      <w:r>
        <w:rPr>
          <w:rFonts w:ascii="Cambria" w:hAnsi="Cambria"/>
          <w:rtl w:val="0"/>
        </w:rPr>
        <w:t xml:space="preserve">ala </w:t>
      </w:r>
      <w:r>
        <w:rPr>
          <w:rFonts w:ascii="Cambria" w:hAnsi="Cambria" w:hint="default"/>
          <w:rtl w:val="0"/>
        </w:rPr>
        <w:t>ž</w:t>
      </w:r>
      <w:r>
        <w:rPr>
          <w:rFonts w:ascii="Cambria" w:hAnsi="Cambria"/>
          <w:rtl w:val="0"/>
        </w:rPr>
        <w:t>ivit jako reklamn</w:t>
      </w:r>
      <w:r>
        <w:rPr>
          <w:rFonts w:ascii="Cambria" w:hAnsi="Cambria" w:hint="default"/>
          <w:rtl w:val="0"/>
        </w:rPr>
        <w:t xml:space="preserve">í </w:t>
      </w:r>
      <w:r>
        <w:rPr>
          <w:rFonts w:ascii="Cambria" w:hAnsi="Cambria"/>
          <w:rtl w:val="0"/>
          <w:lang w:val="pt-PT"/>
        </w:rPr>
        <w:t>texta</w:t>
      </w:r>
      <w:r>
        <w:rPr>
          <w:rFonts w:ascii="Cambria" w:hAnsi="Cambria" w:hint="default"/>
          <w:rtl w:val="0"/>
        </w:rPr>
        <w:t>ř</w:t>
      </w:r>
      <w:r>
        <w:rPr>
          <w:rFonts w:ascii="Cambria" w:hAnsi="Cambria"/>
          <w:rtl w:val="0"/>
        </w:rPr>
        <w:t>ka a p</w:t>
      </w:r>
      <w:r>
        <w:rPr>
          <w:rFonts w:ascii="Cambria" w:hAnsi="Cambria" w:hint="default"/>
          <w:rtl w:val="0"/>
        </w:rPr>
        <w:t>ří</w:t>
      </w:r>
      <w:r>
        <w:rPr>
          <w:rFonts w:ascii="Cambria" w:hAnsi="Cambria"/>
          <w:rtl w:val="0"/>
        </w:rPr>
        <w:t>le</w:t>
      </w:r>
      <w:r>
        <w:rPr>
          <w:rFonts w:ascii="Cambria" w:hAnsi="Cambria" w:hint="default"/>
          <w:rtl w:val="0"/>
        </w:rPr>
        <w:t>ž</w:t>
      </w:r>
      <w:r>
        <w:rPr>
          <w:rFonts w:ascii="Cambria" w:hAnsi="Cambria"/>
          <w:rtl w:val="0"/>
        </w:rPr>
        <w:t>itostn</w:t>
      </w:r>
      <w:r>
        <w:rPr>
          <w:rFonts w:ascii="Cambria" w:hAnsi="Cambria" w:hint="default"/>
          <w:rtl w:val="0"/>
        </w:rPr>
        <w:t xml:space="preserve">ě </w:t>
      </w:r>
      <w:r>
        <w:rPr>
          <w:rFonts w:ascii="Cambria" w:hAnsi="Cambria"/>
          <w:rtl w:val="0"/>
        </w:rPr>
        <w:t>jako televizn</w:t>
      </w:r>
      <w:r>
        <w:rPr>
          <w:rFonts w:ascii="Cambria" w:hAnsi="Cambria" w:hint="default"/>
          <w:rtl w:val="0"/>
        </w:rPr>
        <w:t xml:space="preserve">í </w:t>
      </w:r>
      <w:r>
        <w:rPr>
          <w:rFonts w:ascii="Cambria" w:hAnsi="Cambria"/>
          <w:rtl w:val="0"/>
          <w:lang w:val="it-IT"/>
        </w:rPr>
        <w:t>scen</w:t>
      </w:r>
      <w:r>
        <w:rPr>
          <w:rFonts w:ascii="Cambria" w:hAnsi="Cambria" w:hint="default"/>
          <w:rtl w:val="0"/>
        </w:rPr>
        <w:t>á</w:t>
      </w:r>
      <w:r>
        <w:rPr>
          <w:rFonts w:ascii="Cambria" w:hAnsi="Cambria"/>
          <w:rtl w:val="0"/>
        </w:rPr>
        <w:t>ristka. T</w:t>
      </w:r>
      <w:r>
        <w:rPr>
          <w:rFonts w:ascii="Cambria" w:hAnsi="Cambria" w:hint="default"/>
          <w:rtl w:val="0"/>
          <w:lang w:val="fr-FR"/>
        </w:rPr>
        <w:t>é</w:t>
      </w:r>
      <w:r>
        <w:rPr>
          <w:rFonts w:ascii="Cambria" w:hAnsi="Cambria"/>
          <w:rtl w:val="0"/>
        </w:rPr>
        <w:t>matem jej</w:t>
      </w:r>
      <w:r>
        <w:rPr>
          <w:rFonts w:ascii="Cambria" w:hAnsi="Cambria" w:hint="default"/>
          <w:rtl w:val="0"/>
        </w:rPr>
        <w:t xml:space="preserve">í </w:t>
      </w:r>
      <w:r>
        <w:rPr>
          <w:rFonts w:ascii="Cambria" w:hAnsi="Cambria"/>
          <w:rtl w:val="0"/>
        </w:rPr>
        <w:t>tvorby je svoboda v neutuchaj</w:t>
      </w:r>
      <w:r>
        <w:rPr>
          <w:rFonts w:ascii="Cambria" w:hAnsi="Cambria" w:hint="default"/>
          <w:rtl w:val="0"/>
        </w:rPr>
        <w:t>í</w:t>
      </w:r>
      <w:r>
        <w:rPr>
          <w:rFonts w:ascii="Cambria" w:hAnsi="Cambria"/>
          <w:rtl w:val="0"/>
        </w:rPr>
        <w:t>c</w:t>
      </w:r>
      <w:r>
        <w:rPr>
          <w:rFonts w:ascii="Cambria" w:hAnsi="Cambria" w:hint="default"/>
          <w:rtl w:val="0"/>
        </w:rPr>
        <w:t>í</w:t>
      </w:r>
      <w:r>
        <w:rPr>
          <w:rFonts w:ascii="Cambria" w:hAnsi="Cambria"/>
          <w:rtl w:val="0"/>
        </w:rPr>
        <w:t>m boji s temn</w:t>
      </w:r>
      <w:r>
        <w:rPr>
          <w:rFonts w:ascii="Cambria" w:hAnsi="Cambria" w:hint="default"/>
          <w:rtl w:val="0"/>
        </w:rPr>
        <w:t>ý</w:t>
      </w:r>
      <w:r>
        <w:rPr>
          <w:rFonts w:ascii="Cambria" w:hAnsi="Cambria"/>
          <w:rtl w:val="0"/>
        </w:rPr>
        <w:t>mi proudy sna</w:t>
      </w:r>
      <w:r>
        <w:rPr>
          <w:rFonts w:ascii="Cambria" w:hAnsi="Cambria" w:hint="default"/>
          <w:rtl w:val="0"/>
        </w:rPr>
        <w:t>ží</w:t>
      </w:r>
      <w:r>
        <w:rPr>
          <w:rFonts w:ascii="Cambria" w:hAnsi="Cambria"/>
          <w:rtl w:val="0"/>
        </w:rPr>
        <w:t>c</w:t>
      </w:r>
      <w:r>
        <w:rPr>
          <w:rFonts w:ascii="Cambria" w:hAnsi="Cambria" w:hint="default"/>
          <w:rtl w:val="0"/>
        </w:rPr>
        <w:t>í</w:t>
      </w:r>
      <w:r>
        <w:rPr>
          <w:rFonts w:ascii="Cambria" w:hAnsi="Cambria"/>
          <w:rtl w:val="0"/>
        </w:rPr>
        <w:t>mi se o jej</w:t>
      </w:r>
      <w:r>
        <w:rPr>
          <w:rFonts w:ascii="Cambria" w:hAnsi="Cambria" w:hint="default"/>
          <w:rtl w:val="0"/>
        </w:rPr>
        <w:t xml:space="preserve">í </w:t>
      </w:r>
      <w:r>
        <w:rPr>
          <w:rFonts w:ascii="Cambria" w:hAnsi="Cambria"/>
          <w:rtl w:val="0"/>
        </w:rPr>
        <w:t>likvidaci, v textu r</w:t>
      </w:r>
      <w:r>
        <w:rPr>
          <w:rFonts w:ascii="Cambria" w:hAnsi="Cambria" w:hint="default"/>
          <w:rtl w:val="0"/>
        </w:rPr>
        <w:t>á</w:t>
      </w:r>
      <w:r>
        <w:rPr>
          <w:rFonts w:ascii="Cambria" w:hAnsi="Cambria"/>
          <w:rtl w:val="0"/>
        </w:rPr>
        <w:t>da propojuje re</w:t>
      </w:r>
      <w:r>
        <w:rPr>
          <w:rFonts w:ascii="Cambria" w:hAnsi="Cambria" w:hint="default"/>
          <w:rtl w:val="0"/>
        </w:rPr>
        <w:t>á</w:t>
      </w:r>
      <w:r>
        <w:rPr>
          <w:rFonts w:ascii="Cambria" w:hAnsi="Cambria"/>
          <w:rtl w:val="0"/>
        </w:rPr>
        <w:t>ln</w:t>
      </w:r>
      <w:r>
        <w:rPr>
          <w:rFonts w:ascii="Cambria" w:hAnsi="Cambria" w:hint="default"/>
          <w:rtl w:val="0"/>
        </w:rPr>
        <w:t xml:space="preserve">ý </w:t>
      </w:r>
      <w:r>
        <w:rPr>
          <w:rFonts w:ascii="Cambria" w:hAnsi="Cambria"/>
          <w:rtl w:val="0"/>
          <w:lang w:val="da-DK"/>
        </w:rPr>
        <w:t>a fantaskn</w:t>
      </w:r>
      <w:r>
        <w:rPr>
          <w:rFonts w:ascii="Cambria" w:hAnsi="Cambria" w:hint="default"/>
          <w:rtl w:val="0"/>
        </w:rPr>
        <w:t xml:space="preserve">í </w:t>
      </w:r>
      <w:r>
        <w:rPr>
          <w:rFonts w:ascii="Cambria" w:hAnsi="Cambria"/>
          <w:rtl w:val="0"/>
        </w:rPr>
        <w:t>sv</w:t>
      </w:r>
      <w:r>
        <w:rPr>
          <w:rFonts w:ascii="Cambria" w:hAnsi="Cambria" w:hint="default"/>
          <w:rtl w:val="0"/>
        </w:rPr>
        <w:t>ě</w:t>
      </w:r>
      <w:r>
        <w:rPr>
          <w:rFonts w:ascii="Cambria" w:hAnsi="Cambria"/>
          <w:rtl w:val="0"/>
        </w:rPr>
        <w:t>t. Liter</w:t>
      </w:r>
      <w:r>
        <w:rPr>
          <w:rFonts w:ascii="Cambria" w:hAnsi="Cambria" w:hint="default"/>
          <w:rtl w:val="0"/>
        </w:rPr>
        <w:t>á</w:t>
      </w:r>
      <w:r>
        <w:rPr>
          <w:rFonts w:ascii="Cambria" w:hAnsi="Cambria"/>
          <w:rtl w:val="0"/>
        </w:rPr>
        <w:t>rn</w:t>
      </w:r>
      <w:r>
        <w:rPr>
          <w:rFonts w:ascii="Cambria" w:hAnsi="Cambria" w:hint="default"/>
          <w:rtl w:val="0"/>
        </w:rPr>
        <w:t xml:space="preserve">ě </w:t>
      </w:r>
      <w:r>
        <w:rPr>
          <w:rFonts w:ascii="Cambria" w:hAnsi="Cambria"/>
          <w:rtl w:val="0"/>
        </w:rPr>
        <w:t>ji ovlivnila p</w:t>
      </w:r>
      <w:r>
        <w:rPr>
          <w:rFonts w:ascii="Cambria" w:hAnsi="Cambria" w:hint="default"/>
          <w:rtl w:val="0"/>
        </w:rPr>
        <w:t>ř</w:t>
      </w:r>
      <w:r>
        <w:rPr>
          <w:rFonts w:ascii="Cambria" w:hAnsi="Cambria"/>
          <w:rtl w:val="0"/>
        </w:rPr>
        <w:t>edev</w:t>
      </w:r>
      <w:r>
        <w:rPr>
          <w:rFonts w:ascii="Cambria" w:hAnsi="Cambria" w:hint="default"/>
          <w:rtl w:val="0"/>
        </w:rPr>
        <w:t>ší</w:t>
      </w:r>
      <w:r>
        <w:rPr>
          <w:rFonts w:ascii="Cambria" w:hAnsi="Cambria"/>
          <w:rtl w:val="0"/>
        </w:rPr>
        <w:t>m d</w:t>
      </w:r>
      <w:r>
        <w:rPr>
          <w:rFonts w:ascii="Cambria" w:hAnsi="Cambria" w:hint="default"/>
          <w:rtl w:val="0"/>
        </w:rPr>
        <w:t>í</w:t>
      </w:r>
      <w:r>
        <w:rPr>
          <w:rFonts w:ascii="Cambria" w:hAnsi="Cambria"/>
          <w:rtl w:val="0"/>
        </w:rPr>
        <w:t>la Franze Kafky, Umberta Eca nebo Haruki Murakamiho. Krom</w:t>
      </w:r>
      <w:r>
        <w:rPr>
          <w:rFonts w:ascii="Cambria" w:hAnsi="Cambria" w:hint="default"/>
          <w:rtl w:val="0"/>
        </w:rPr>
        <w:t xml:space="preserve">ě </w:t>
      </w:r>
      <w:r>
        <w:rPr>
          <w:rFonts w:ascii="Cambria" w:hAnsi="Cambria"/>
          <w:rtl w:val="0"/>
        </w:rPr>
        <w:t>psan</w:t>
      </w:r>
      <w:r>
        <w:rPr>
          <w:rFonts w:ascii="Cambria" w:hAnsi="Cambria" w:hint="default"/>
          <w:rtl w:val="0"/>
        </w:rPr>
        <w:t xml:space="preserve">í </w:t>
      </w:r>
      <w:r>
        <w:rPr>
          <w:rFonts w:ascii="Cambria" w:hAnsi="Cambria"/>
          <w:rtl w:val="0"/>
          <w:lang w:val="nl-NL"/>
        </w:rPr>
        <w:t>se v</w:t>
      </w:r>
      <w:r>
        <w:rPr>
          <w:rFonts w:ascii="Cambria" w:hAnsi="Cambria" w:hint="default"/>
          <w:rtl w:val="0"/>
        </w:rPr>
        <w:t>ě</w:t>
      </w:r>
      <w:r>
        <w:rPr>
          <w:rFonts w:ascii="Cambria" w:hAnsi="Cambria"/>
          <w:rtl w:val="0"/>
        </w:rPr>
        <w:t>nuje tak</w:t>
      </w:r>
      <w:r>
        <w:rPr>
          <w:rFonts w:ascii="Cambria" w:hAnsi="Cambria" w:hint="default"/>
          <w:rtl w:val="0"/>
          <w:lang w:val="fr-FR"/>
        </w:rPr>
        <w:t xml:space="preserve">é </w:t>
      </w:r>
      <w:r>
        <w:rPr>
          <w:rFonts w:ascii="Cambria" w:hAnsi="Cambria"/>
          <w:rtl w:val="0"/>
        </w:rPr>
        <w:t>grafick</w:t>
      </w:r>
      <w:r>
        <w:rPr>
          <w:rFonts w:ascii="Cambria" w:hAnsi="Cambria" w:hint="default"/>
          <w:rtl w:val="0"/>
          <w:lang w:val="fr-FR"/>
        </w:rPr>
        <w:t>é</w:t>
      </w:r>
      <w:r>
        <w:rPr>
          <w:rFonts w:ascii="Cambria" w:hAnsi="Cambria"/>
          <w:rtl w:val="0"/>
        </w:rPr>
        <w:t xml:space="preserve">mu designu a fotografii. </w:t>
      </w:r>
      <w:r>
        <w:rPr>
          <w:rFonts w:ascii="Cambria" w:hAnsi="Cambria" w:hint="default"/>
          <w:rtl w:val="0"/>
        </w:rPr>
        <w:t>Ž</w:t>
      </w:r>
      <w:r>
        <w:rPr>
          <w:rFonts w:ascii="Cambria" w:hAnsi="Cambria"/>
          <w:rtl w:val="0"/>
        </w:rPr>
        <w:t>ije v Praze.</w:t>
      </w:r>
    </w:p>
    <w:p>
      <w:pPr>
        <w:pStyle w:val="Normal.0"/>
        <w:jc w:val="both"/>
        <w:rPr>
          <w:rFonts w:ascii="Cambria" w:cs="Cambria" w:hAnsi="Cambria" w:eastAsia="Cambria"/>
        </w:rPr>
      </w:pPr>
    </w:p>
    <w:p>
      <w:pPr>
        <w:pStyle w:val="Normal.0"/>
        <w:jc w:val="both"/>
        <w:rPr>
          <w:rFonts w:ascii="Cambria" w:cs="Cambria" w:hAnsi="Cambria" w:eastAsia="Cambria"/>
        </w:rPr>
      </w:pPr>
      <w:r>
        <w:rPr>
          <w:rFonts w:ascii="Cambria" w:hAnsi="Cambria"/>
          <w:rtl w:val="0"/>
        </w:rPr>
        <w:t>***</w:t>
      </w:r>
    </w:p>
    <w:p>
      <w:pPr>
        <w:pStyle w:val="Normal.0"/>
        <w:jc w:val="both"/>
        <w:rPr>
          <w:rFonts w:ascii="Cambria" w:cs="Cambria" w:hAnsi="Cambria" w:eastAsia="Cambria"/>
          <w:b w:val="1"/>
          <w:bCs w:val="1"/>
        </w:rPr>
      </w:pPr>
      <w:r>
        <w:rPr>
          <w:rFonts w:ascii="Cambria" w:hAnsi="Cambria"/>
          <w:b w:val="1"/>
          <w:bCs w:val="1"/>
          <w:rtl w:val="0"/>
        </w:rPr>
        <w:t>Synopsis</w:t>
      </w:r>
    </w:p>
    <w:p>
      <w:pPr>
        <w:pStyle w:val="Normal.0"/>
        <w:jc w:val="both"/>
        <w:rPr>
          <w:rFonts w:ascii="Cambria" w:cs="Cambria" w:hAnsi="Cambria" w:eastAsia="Cambria"/>
        </w:rPr>
      </w:pPr>
      <w:r>
        <w:rPr>
          <w:rFonts w:ascii="Cambria" w:hAnsi="Cambria"/>
          <w:rtl w:val="0"/>
          <w:lang w:val="en-US"/>
        </w:rPr>
        <w:t xml:space="preserve">The protagonist of this story is Englishman Henry Robotham, whose girlfriend Angela disappeared in August 1968 </w:t>
      </w:r>
      <w:r>
        <w:rPr>
          <w:rFonts w:ascii="Cambria" w:hAnsi="Cambria" w:hint="default"/>
          <w:rtl w:val="0"/>
          <w:lang w:val="en-US"/>
        </w:rPr>
        <w:t xml:space="preserve">– </w:t>
      </w:r>
      <w:r>
        <w:rPr>
          <w:rFonts w:ascii="Cambria" w:hAnsi="Cambria"/>
          <w:rtl w:val="0"/>
          <w:lang w:val="en-US"/>
        </w:rPr>
        <w:t xml:space="preserve">without a trace, as if swallowed by the Earth </w:t>
      </w:r>
      <w:r>
        <w:rPr>
          <w:rFonts w:ascii="Cambria" w:hAnsi="Cambria" w:hint="default"/>
          <w:rtl w:val="0"/>
          <w:lang w:val="en-US"/>
        </w:rPr>
        <w:t xml:space="preserve">– </w:t>
      </w:r>
      <w:r>
        <w:rPr>
          <w:rFonts w:ascii="Cambria" w:hAnsi="Cambria"/>
          <w:rtl w:val="0"/>
          <w:lang w:val="en-US"/>
        </w:rPr>
        <w:t>while searching for her Czech ancestors in the ancient mining town of J</w:t>
      </w:r>
      <w:r>
        <w:rPr>
          <w:rFonts w:ascii="Cambria" w:hAnsi="Cambria" w:hint="default"/>
          <w:rtl w:val="0"/>
          <w:lang w:val="en-US"/>
        </w:rPr>
        <w:t>á</w:t>
      </w:r>
      <w:r>
        <w:rPr>
          <w:rFonts w:ascii="Cambria" w:hAnsi="Cambria"/>
          <w:rtl w:val="0"/>
          <w:lang w:val="en-US"/>
        </w:rPr>
        <w:t>chymov (Joachimsthal), known for its radon spa and brutal prison camps for political prisoners forced to mine uranium ore. Thirty years later, Henry heeds his therapist</w:t>
      </w:r>
      <w:r>
        <w:rPr>
          <w:rFonts w:ascii="Cambria" w:hAnsi="Cambria" w:hint="default"/>
          <w:rtl w:val="0"/>
          <w:lang w:val="en-US"/>
        </w:rPr>
        <w:t>’</w:t>
      </w:r>
      <w:r>
        <w:rPr>
          <w:rFonts w:ascii="Cambria" w:hAnsi="Cambria"/>
          <w:rtl w:val="0"/>
          <w:lang w:val="en-US"/>
        </w:rPr>
        <w:t xml:space="preserve">s advice and visits this city of uranium in order to confront the trauma that has been weighing on his soul for three decades and defeat it once and for all. His neurotic partner Suzanne accompanies him on his trip to the post-Communist Czech Republic. After a few humorous hiccups on arrival, Henry and Suzanne find their accommodation at Hotel Sklodowska </w:t>
      </w:r>
      <w:r>
        <w:rPr>
          <w:rFonts w:ascii="Cambria" w:hAnsi="Cambria" w:hint="default"/>
          <w:rtl w:val="0"/>
          <w:lang w:val="en-US"/>
        </w:rPr>
        <w:t xml:space="preserve">– </w:t>
      </w:r>
      <w:r>
        <w:rPr>
          <w:rFonts w:ascii="Cambria" w:hAnsi="Cambria"/>
          <w:rtl w:val="0"/>
          <w:lang w:val="en-US"/>
        </w:rPr>
        <w:t>a spa establishment named after Marie Sk</w:t>
      </w:r>
      <w:r>
        <w:rPr>
          <w:rFonts w:ascii="Cambria" w:hAnsi="Cambria" w:hint="default"/>
          <w:rtl w:val="0"/>
          <w:lang w:val="en-US"/>
        </w:rPr>
        <w:t>ł</w:t>
      </w:r>
      <w:r>
        <w:rPr>
          <w:rFonts w:ascii="Cambria" w:hAnsi="Cambria"/>
          <w:rtl w:val="0"/>
          <w:lang w:val="en-US"/>
        </w:rPr>
        <w:t>odowska-Curie, who discovered radium and polonium in the pitchblende from J</w:t>
      </w:r>
      <w:r>
        <w:rPr>
          <w:rFonts w:ascii="Cambria" w:hAnsi="Cambria" w:hint="default"/>
          <w:rtl w:val="0"/>
          <w:lang w:val="en-US"/>
        </w:rPr>
        <w:t>á</w:t>
      </w:r>
      <w:r>
        <w:rPr>
          <w:rFonts w:ascii="Cambria" w:hAnsi="Cambria"/>
          <w:rtl w:val="0"/>
          <w:lang w:val="en-US"/>
        </w:rPr>
        <w:t>chymov, and owned by Estela Hans, a charismatic and peculiar local doctor. With the couple</w:t>
      </w:r>
      <w:r>
        <w:rPr>
          <w:rFonts w:ascii="Cambria" w:hAnsi="Cambria" w:hint="default"/>
          <w:rtl w:val="0"/>
          <w:lang w:val="en-US"/>
        </w:rPr>
        <w:t>’</w:t>
      </w:r>
      <w:r>
        <w:rPr>
          <w:rFonts w:ascii="Cambria" w:hAnsi="Cambria"/>
          <w:rtl w:val="0"/>
          <w:lang w:val="en-US"/>
        </w:rPr>
        <w:t>s arrival at the hotel, we enter a narrative experiment featuring elements of fantasy, horror and the absurd. Along with Henry we start digging deep down the dark past and uncovering one of the many shapes of evil. Are you tempted by immortality, too?</w:t>
      </w:r>
    </w:p>
    <w:p>
      <w:pPr>
        <w:pStyle w:val="Normal.0"/>
        <w:jc w:val="both"/>
        <w:rPr>
          <w:rFonts w:ascii="Cambria" w:cs="Cambria" w:hAnsi="Cambria" w:eastAsia="Cambria"/>
        </w:rPr>
      </w:pPr>
    </w:p>
    <w:p>
      <w:pPr>
        <w:pStyle w:val="Normal.0"/>
        <w:jc w:val="both"/>
        <w:rPr>
          <w:rFonts w:ascii="Cambria" w:cs="Cambria" w:hAnsi="Cambria" w:eastAsia="Cambria"/>
          <w:b w:val="1"/>
          <w:bCs w:val="1"/>
        </w:rPr>
      </w:pPr>
      <w:r>
        <w:rPr>
          <w:rFonts w:ascii="Cambria" w:hAnsi="Cambria"/>
          <w:b w:val="1"/>
          <w:bCs w:val="1"/>
          <w:rtl w:val="0"/>
        </w:rPr>
        <w:t>Bio</w:t>
      </w:r>
    </w:p>
    <w:p>
      <w:pPr>
        <w:pStyle w:val="Normal.0"/>
        <w:jc w:val="both"/>
      </w:pPr>
      <w:r>
        <w:rPr>
          <w:rFonts w:ascii="Cambria" w:hAnsi="Cambria"/>
          <w:b w:val="1"/>
          <w:bCs w:val="1"/>
          <w:rtl w:val="0"/>
          <w:lang w:val="en-US"/>
        </w:rPr>
        <w:t>Lenka Elbe</w:t>
      </w:r>
      <w:r>
        <w:rPr>
          <w:rFonts w:ascii="Cambria" w:hAnsi="Cambria"/>
          <w:rtl w:val="0"/>
          <w:lang w:val="en-US"/>
        </w:rPr>
        <w:t xml:space="preserve"> (b. 1979) was born in Louny, a historical town in the northwest of what was then Czechoslovakia. She studied Journalism and Mass Communication at Charles University. After a brief stint as a journalist, she started working as a copywriter in advertising and occasional TV scriptwriter. Her fiction often combines the real and the fantastic; influenced by Franz Kafka, Umberto Eco and Haruki Murakami, Elbe explores the theme of freedom and the never-ending fight against the dark currents attempting to destroy it. Besides writing, Elbe works in graphic design and photography. She lives in Prague.</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2">
    <w:name w:val="heading 2"/>
    <w:next w:val="Normal.0"/>
    <w:pPr>
      <w:keepNext w:val="1"/>
      <w:keepLines w:val="1"/>
      <w:pageBreakBefore w:val="0"/>
      <w:widowControl w:val="1"/>
      <w:shd w:val="clear" w:color="auto" w:fill="auto"/>
      <w:suppressAutoHyphens w:val="0"/>
      <w:bidi w:val="0"/>
      <w:spacing w:before="40" w:after="0" w:line="259" w:lineRule="auto"/>
      <w:ind w:left="0" w:right="0" w:firstLine="0"/>
      <w:jc w:val="left"/>
      <w:outlineLvl w:val="0"/>
    </w:pPr>
    <w:rPr>
      <w:rFonts w:ascii="Calibri Light" w:cs="Arial Unicode MS" w:hAnsi="Calibri Light" w:eastAsia="Arial Unicode MS"/>
      <w:b w:val="0"/>
      <w:bCs w:val="0"/>
      <w:i w:val="0"/>
      <w:iCs w:val="0"/>
      <w:caps w:val="0"/>
      <w:smallCaps w:val="0"/>
      <w:strike w:val="0"/>
      <w:dstrike w:val="0"/>
      <w:outline w:val="0"/>
      <w:color w:val="2e74b5"/>
      <w:spacing w:val="0"/>
      <w:kern w:val="0"/>
      <w:position w:val="0"/>
      <w:sz w:val="26"/>
      <w:szCs w:val="26"/>
      <w:u w:val="none" w:color="2e74b5"/>
      <w:shd w:val="nil" w:color="auto" w:fill="auto"/>
      <w:vertAlign w:val="baseline"/>
      <w14:textFill>
        <w14:solidFill>
          <w14:srgbClr w14:val="2E74B5"/>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